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40" w:rsidRDefault="00320A40" w:rsidP="00C05FDB">
      <w:pPr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</w:p>
    <w:p w:rsidR="00320A40" w:rsidRDefault="00320A40" w:rsidP="00320A40">
      <w:pPr>
        <w:spacing w:line="237" w:lineRule="auto"/>
        <w:jc w:val="both"/>
        <w:rPr>
          <w:rFonts w:eastAsia="Times New Roman"/>
          <w:sz w:val="24"/>
          <w:szCs w:val="24"/>
        </w:rPr>
      </w:pPr>
      <w:bookmarkStart w:id="0" w:name="_GoBack"/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460490" cy="914062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1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530A" w:rsidRDefault="0035151F" w:rsidP="00C05FDB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работа и т. д.) проводятся в полном объеме в соответствии с расписанием занятий, утвержденным директором Школы. При низкой посещаемости Школы из-за НПУ или НМУ с обучающимися организуются индивидуальные и групповые занятия.</w:t>
      </w:r>
    </w:p>
    <w:p w:rsidR="00F9530A" w:rsidRDefault="00F9530A" w:rsidP="00C05FDB">
      <w:pPr>
        <w:spacing w:line="15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В дни с НПУ или НМУ родители (законные представители) вправе сами решать вопрос о посещении ребенком Школы. Но о своем решении родители (законные представители) учащегося обязаны сообщить классному руководителю.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2.9. При получении информации о НМУ Школой принимаются необходимые меры по ограничению пребывания детей, посещающих Школу, на открытом воздухе: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numPr>
          <w:ilvl w:val="0"/>
          <w:numId w:val="2"/>
        </w:numPr>
        <w:tabs>
          <w:tab w:val="left" w:pos="226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исключение прогулок и дополнительной физической активности детей с пребыванием на открытом воздухе;</w:t>
      </w:r>
    </w:p>
    <w:p w:rsidR="00F9530A" w:rsidRDefault="00F9530A" w:rsidP="00C05FDB">
      <w:pPr>
        <w:spacing w:line="1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numPr>
          <w:ilvl w:val="0"/>
          <w:numId w:val="2"/>
        </w:numPr>
        <w:tabs>
          <w:tab w:val="left" w:pos="200"/>
        </w:tabs>
        <w:ind w:left="20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кратности проведения влажных уборок в помещениях, где находятся дети;</w:t>
      </w:r>
    </w:p>
    <w:p w:rsidR="00F9530A" w:rsidRDefault="00F9530A" w:rsidP="00C05FDB">
      <w:pPr>
        <w:spacing w:line="12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numPr>
          <w:ilvl w:val="0"/>
          <w:numId w:val="2"/>
        </w:numPr>
        <w:tabs>
          <w:tab w:val="left" w:pos="300"/>
        </w:tabs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проведения учебных занятий по физической культуре в закрытых помещениях Школы;</w:t>
      </w:r>
    </w:p>
    <w:p w:rsidR="00F9530A" w:rsidRDefault="00F9530A" w:rsidP="00C05FDB">
      <w:pPr>
        <w:spacing w:line="13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numPr>
          <w:ilvl w:val="0"/>
          <w:numId w:val="2"/>
        </w:numPr>
        <w:tabs>
          <w:tab w:val="left" w:pos="322"/>
        </w:tabs>
        <w:spacing w:line="236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усиление контроля за самочувствием учащихся, особенно за детьми, страдающими хроническими и аллергическими заболеваниями. При жалобах на ухудшение самочувствия обеспечить незамедлительный вызов скорой медицинской помощи.</w:t>
      </w:r>
    </w:p>
    <w:p w:rsidR="00F9530A" w:rsidRDefault="00F9530A" w:rsidP="00C05FDB">
      <w:pPr>
        <w:spacing w:line="13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2.10. Питание обучающихся в дни с НПУ или НМУ организуется в полном объеме для всех обучающихся, пришедших на занятия.</w:t>
      </w:r>
    </w:p>
    <w:p w:rsidR="00F9530A" w:rsidRDefault="00F9530A" w:rsidP="00C05FDB">
      <w:pPr>
        <w:spacing w:line="13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2.11. Пропущенные из-за НПУ или НМУ учебные занятия пропусками по неуважительной причине не считаются.</w:t>
      </w:r>
    </w:p>
    <w:p w:rsidR="00F9530A" w:rsidRDefault="00F9530A" w:rsidP="00C05FDB">
      <w:pPr>
        <w:spacing w:line="14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spacing w:line="237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2.12. Для обучающихся, оставшихся в связи с НПУ или НМУ дома, предусматривается возможность электронного обучения с использованием дистанционных технологий в различных формах (самостоятельное изучение тем, проектная деятельность, дистанционное образование и т.д.).</w:t>
      </w:r>
    </w:p>
    <w:p w:rsidR="00F9530A" w:rsidRDefault="00F9530A" w:rsidP="00C05FDB">
      <w:pPr>
        <w:spacing w:line="13" w:lineRule="exact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2.13. Дистанционное образование, как одна из рекомендуемых форм обучения, реализуется с применением электронных образовательных ресурсов через ЭлЖур, электронную почту.</w:t>
      </w:r>
    </w:p>
    <w:p w:rsidR="00F9530A" w:rsidRDefault="00F9530A" w:rsidP="00C05FDB">
      <w:pPr>
        <w:spacing w:line="13" w:lineRule="exact"/>
        <w:ind w:firstLine="851"/>
        <w:jc w:val="both"/>
        <w:rPr>
          <w:rFonts w:eastAsia="Times New Roman"/>
          <w:sz w:val="24"/>
          <w:szCs w:val="24"/>
        </w:rPr>
      </w:pPr>
    </w:p>
    <w:p w:rsidR="0035151F" w:rsidRDefault="0035151F" w:rsidP="0035151F">
      <w:pPr>
        <w:spacing w:line="236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2.14. Информацию о формах и содержании образования в дни с НПУ или НМУ родители (законные представители) могут получить у классного руководителя своего ребенка, через ЭлЖур, на официальном школьном сайте.</w:t>
      </w:r>
    </w:p>
    <w:p w:rsidR="0035151F" w:rsidRDefault="0035151F" w:rsidP="0035151F">
      <w:pPr>
        <w:spacing w:line="236" w:lineRule="auto"/>
        <w:ind w:firstLine="851"/>
        <w:jc w:val="both"/>
        <w:rPr>
          <w:rFonts w:eastAsia="Times New Roman"/>
          <w:sz w:val="24"/>
          <w:szCs w:val="24"/>
        </w:rPr>
      </w:pPr>
    </w:p>
    <w:p w:rsidR="00F9530A" w:rsidRDefault="0035151F" w:rsidP="0035151F">
      <w:pPr>
        <w:spacing w:line="236" w:lineRule="auto"/>
        <w:ind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3.Функции администрации Школы</w:t>
      </w:r>
    </w:p>
    <w:p w:rsidR="00F9530A" w:rsidRDefault="0035151F" w:rsidP="00C05FDB">
      <w:pPr>
        <w:spacing w:line="235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Директор Школы:</w:t>
      </w:r>
    </w:p>
    <w:p w:rsidR="00F9530A" w:rsidRDefault="00F9530A" w:rsidP="00C05FDB">
      <w:pPr>
        <w:spacing w:line="13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3.1.1. осуществляет контроль организации ознакомления всех участников образовательного процесса с документами, регламентирующими организацию работы Школы в дни с НМУ или НПУ.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3.1.2. контролирует соблюдение работниками Школы режима работы, организацию питания обучающихся, пришедших на занятия в дни с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3.1.3. осуществляет контроль за реализацией мероприятий, направленных на обеспечение выполнения образовательных программ;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3.1.4. принимает управленческие решения, направленные на повышение качества работы Школы в дни с НПУ или НМУ.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tabs>
          <w:tab w:val="left" w:pos="1360"/>
        </w:tabs>
        <w:ind w:left="2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Заместители директора по учебно-воспитательной работе Школы: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3.2.1. организуют разработку мероприятий, направленных на обеспечение освоения образовательных программ обучающимися, в том числе не пришедших на занятия в дни с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3.2.2. определяют совместно с педагогами систему организации учебной деятельности обучающихся в дни с НПУ или НМУ: виды, количество работ, форму организации обучения (с использованием дистанционных технологий, самостоятельная работа и т. д.), сроки получения заданий обучающимися и предоставления ими выполненных работ;</w:t>
      </w:r>
    </w:p>
    <w:p w:rsidR="00F9530A" w:rsidRDefault="00F9530A" w:rsidP="00C05FDB">
      <w:pPr>
        <w:spacing w:line="16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3.2.3. осуществляют контроль корректировки календарно-тематического планирования педагогами Школы;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3.2.4. разрабатывают рекомендации для участников образовательного процесса по организации работы в дни с НПУ или НМУ, организуют использование педагогами дистанционных образовательных технологий, осуществляют методическое сопровождение и контроль внедрения современных технологий, методик, направленных на увеличение резервных часов, с целью реализации в полном объеме образовательных программ;</w:t>
      </w:r>
    </w:p>
    <w:p w:rsidR="00F9530A" w:rsidRDefault="00F9530A" w:rsidP="00C05FDB">
      <w:pPr>
        <w:spacing w:line="17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3.2.5. осуществляют контроль организации индивидуальной работой с обучающимися, не пришедшими на занятия в дни с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3.2.6. организуют учебно-воспитательную, методическую, организационно-педагогическую деятельность педагогического коллектива в соответствии с планом работы Школы в случае отсутствия обучающихся на учебных занятиях;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3.2.7. анализируют деятельность Школы в дни с НПУ или НМУ.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3.2.8. осуществляет информирование всех участников образовательного процесса (педагогов, обучающихся, родителей (законных представителей) обучающихся, иных работников) Школы об организации работы Школы в дни с НПУ 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8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3.2.9. обеспечивает размещение на информационном стенде, расположенном на первом этаже Школы, а также на официальном сайте Школы информации о режиме работы Школы при НПУ или НМУ, об определении погодных условий для установления возможности непосещения занятий обучающимися по усмотрению родителей (законных представителей), о номерах телефонов Школы, по которым можно получить информацию об отмене учебных занятий по метеоусловиям;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3.2.10. организует беседы, лектории для родителей (законных представителей), обучающихся о мерах предосторожности в дни с неблагоприятными погодными условиями с целью обеспечения сохранности жизни и здоровья обучающихся.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tabs>
          <w:tab w:val="left" w:pos="700"/>
        </w:tabs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Дежурный администратор:</w:t>
      </w:r>
    </w:p>
    <w:p w:rsidR="00F9530A" w:rsidRDefault="0035151F" w:rsidP="00C05FDB">
      <w:pPr>
        <w:spacing w:line="237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3.4.1. ведет строгий учет обучающихся, пришедших на занятия в дни с НПУ и НМУ, доводит информацию о количестве обучающихся до директора Школы, осуществляет контроль недопустимости отправки обучающихся домой педагогическими и иными работниками Школы в дни с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3.4.2. обеспечивает контроль организованного ухода обучающихся домой после окончания занятий;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7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3.4.3. в случае объявления Управлением ГО и ЧС штормового предупреждения или резкого понижения температуры воздуха организует деятельность педагогического коллектива по обеспечению связи с родителями (законными представителями) обучающихся для принятия мер по сопровождению обучающихся домой.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Заместитель директора по АХР обеспечивает: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 ежедневный обход здания (помещений) с целью визуального осмотра на предмет целостности систем и оборудования: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3.5.1.1.  электроснабжения (наружное и внутреннее освещение);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3.5.1.2.  теплоснабжения (трубопроводов, батарей, регистров и пр.);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3.5.1.3.  водоснабжения (трубопроводов, запорной арматуры и пр.);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3.5.1.4. водоотведения (трубопроводов, наружных канализационных колодцев и пр.);</w:t>
      </w:r>
    </w:p>
    <w:p w:rsidR="00F9530A" w:rsidRDefault="0035151F" w:rsidP="00C05FDB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3.5.1.5.  вентиляции (агрегатов приточной и вытяжной вентиляции);</w:t>
      </w:r>
    </w:p>
    <w:p w:rsidR="00F9530A" w:rsidRDefault="00F9530A" w:rsidP="00C05FDB">
      <w:pPr>
        <w:spacing w:line="13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3.5.1.6. пожарной и тревожной сигнализации – прохождение сигнала срабатывания средств на пульты централизованного наблюдения.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3.5.2. ежедневный осмотр оконных и дверных блоков на предмет плотного примыкания. Не допускать открывания окон в режиме проветривания на длительный период.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3.5.3. проведение профилактических и ремонтных работ по предотвращению аварийных ситуаций систем и оборудования;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3.5.4. контроль ежедневной уборки от снега и наледи наружных пожарных лестниц, эвакуационных выходов и путей движения по территории Школы;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3.5.5. проведение инструктажа с персоналом о действиях при возникновении аварийных и чрезвычайных ситуаций;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3.5.6. обеспечение доступа в здание и технологические помещения Школы персонала обслуживающей организации (в соответствии с заключёнными контрактами) для проведения профилактических, ремонтных и аварийно-восстановительных работ;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3.5.7. организацию на видном месте сводной информации с указанием номеров телефонов экстренных служб, обслуживающих организаций (в соответствии с заключёнными контрактами) для сообщения об аварии или возникновении чрезвычайной ситуации.</w:t>
      </w:r>
    </w:p>
    <w:p w:rsidR="00F9530A" w:rsidRDefault="00F9530A" w:rsidP="00C05FDB">
      <w:pPr>
        <w:spacing w:line="283" w:lineRule="exact"/>
        <w:ind w:firstLine="851"/>
        <w:jc w:val="both"/>
        <w:rPr>
          <w:sz w:val="20"/>
          <w:szCs w:val="20"/>
        </w:rPr>
      </w:pPr>
    </w:p>
    <w:p w:rsidR="00F9530A" w:rsidRDefault="0035151F" w:rsidP="00EF32AA">
      <w:pPr>
        <w:ind w:right="40"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</w:t>
      </w:r>
      <w:r w:rsidR="00EF32AA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Деятельность педагогов</w:t>
      </w: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Продолжительность рабочего времени педагогов в дни с НПУ или НМУ определяется учебной нагрузкой.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Педагоги своевременно осуществляют корректировку календарно - тематического планирования с целью обеспечения освоения обучающимися образовательных программ в полном объеме.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35151F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4.3. </w:t>
      </w:r>
      <w:proofErr w:type="gramStart"/>
      <w:r>
        <w:rPr>
          <w:rFonts w:eastAsia="Times New Roman"/>
          <w:sz w:val="24"/>
          <w:szCs w:val="24"/>
        </w:rPr>
        <w:t>С целью прохождения образовательных программ в полном объеме обучающимися, в том числе не пришедшими на учебные занятия в дни с НПУ или НМУ, педагоги применяют электронное обучение и дистанционные образовательные технологии (</w:t>
      </w:r>
      <w:proofErr w:type="spellStart"/>
      <w:r>
        <w:rPr>
          <w:rFonts w:eastAsia="Times New Roman"/>
          <w:sz w:val="24"/>
          <w:szCs w:val="24"/>
        </w:rPr>
        <w:t>on-line</w:t>
      </w:r>
      <w:proofErr w:type="spellEnd"/>
      <w:r>
        <w:rPr>
          <w:rFonts w:eastAsia="Times New Roman"/>
          <w:sz w:val="24"/>
          <w:szCs w:val="24"/>
        </w:rPr>
        <w:t xml:space="preserve"> уроки,</w:t>
      </w:r>
      <w:r w:rsidR="00C05FD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дистанционное консультирование (</w:t>
      </w:r>
      <w:proofErr w:type="spellStart"/>
      <w:r>
        <w:rPr>
          <w:rFonts w:eastAsia="Times New Roman"/>
          <w:sz w:val="24"/>
          <w:szCs w:val="24"/>
        </w:rPr>
        <w:t>Skype</w:t>
      </w:r>
      <w:proofErr w:type="spellEnd"/>
      <w:r>
        <w:rPr>
          <w:rFonts w:eastAsia="Times New Roman"/>
          <w:sz w:val="24"/>
          <w:szCs w:val="24"/>
        </w:rPr>
        <w:t>, SMS и др.) с организацией работы с использованием ЭлЖур.</w:t>
      </w:r>
      <w:proofErr w:type="gramEnd"/>
      <w:r>
        <w:rPr>
          <w:rFonts w:eastAsia="Times New Roman"/>
          <w:sz w:val="24"/>
          <w:szCs w:val="24"/>
        </w:rPr>
        <w:t xml:space="preserve"> Информацию о применяемых видах работы в дни с НПУ или НМУ обучающиеся, их родителей (законных представителей) получают самостоятельно доступным для них способом.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Объяснение, изучение новой темы, приходящейся согласно календарно - тематическому планированию на дату дня с НПУ или НМУ, осуществляется при условии присутствия в классе более 65 % обучающихся (за исключением отсутствующих по болезни).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В случае присутствия на занятиях менее 65% обучающихся педагоги организуют индивидуальную, групповую, самостоятельную деятельность обучающихся по повторению ранее изученного материала.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 Деятельность обучающихся в дни с НПУ или НМУ оценивается в соответствии с нормативными локальными актами Школы. Оценка может быть дана только в части достижения обучающимися положительных результатов, и только в этом случае выставляется в журнал.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4.7. В случае отсутствия обучающихся на занятиях педагог согласовывает с заместителем директора по учебно-воспитательной работе виды проводимых работ.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left="3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 Педагоги, выполняющие функции классных руководителей: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5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4.8.1. организуют беседы для родителей (законных представителей), обучающихся о мерах предосторожности в дни с НПУ или НМУ с целью обеспечения сохранности жизни и здоровья обучающихся Школы;</w:t>
      </w:r>
    </w:p>
    <w:p w:rsidR="00F9530A" w:rsidRDefault="00F9530A" w:rsidP="00C05FDB">
      <w:pPr>
        <w:spacing w:line="15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4.8.2. организуют питание обучающихся в дни с НПУ или НМУ в соответствии с расписанием режима питания.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4.8.3. информируют родителей (законных представителей) об итогах учебной деятельности их детей в дни с НПУ или НМУ.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4.8.4. ведут строгий учет обучающихся, пришедших на занятия в дни НПУ или НМУ, доводят информацию о количестве обучающихся до дежурного администратора, осуществляют контроль недопустимости отправки обучающихся домой педагогическими и иными работниками Школы в дни с НПУ или НМУ.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7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4.8.5. доводят до сведения обучающихся, родителей (законных представителей) обучающихся, не пришедших на занятия в дни с НПУ или НМУ, задания для самостоятельного выполнения дома в дни с неблагоприятными погодными условиями (по согласованию с учителями – предметниками);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4.8.6. обеспечивают организованный уход обучающихся, пришедших на занятия в дни с НПУ или НМУ, домой после окончания занятий (на уровне начального общего образования в сопровождении родителей (законных представителей)).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4.8.7. в случае объявления Управлением ГО и ЧС штормового предупреждения или резкого понижения температуры воздуха, обеспечивает связь с родителями (законными представителями) обучающихся для принятия мер по сопровождению обучающихся домой.</w:t>
      </w:r>
    </w:p>
    <w:p w:rsidR="00EF32AA" w:rsidRDefault="00EF32AA" w:rsidP="00C05FDB">
      <w:pPr>
        <w:ind w:firstLine="851"/>
        <w:jc w:val="center"/>
        <w:rPr>
          <w:rFonts w:eastAsia="Times New Roman"/>
          <w:b/>
          <w:bCs/>
          <w:sz w:val="24"/>
          <w:szCs w:val="24"/>
        </w:rPr>
      </w:pPr>
    </w:p>
    <w:p w:rsidR="00F9530A" w:rsidRDefault="0035151F" w:rsidP="00C05FDB">
      <w:pPr>
        <w:ind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EF32AA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Деятельность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 дни с НПУ или НМУ</w:t>
      </w:r>
    </w:p>
    <w:p w:rsidR="00F9530A" w:rsidRDefault="0035151F" w:rsidP="00C05FDB">
      <w:pPr>
        <w:spacing w:line="234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Решение о возможности непосещения обучающимся Школы в дни с НПУ или НМУ принимают родители (законные представители).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В случае прихода обучающегося в Школы в дни с НПУ или НМУ учебные занятия посещаются им согласно расписанию.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В случае отсутствия на учебных занятиях в дни с НПУ или НМУ обучающийся самостоятельно выполняет задания, которые установлены Школой.</w:t>
      </w: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Предоставляет выполненные в дни с неблагоприятными погодными условиями задания в соответствии с требованиями педагогов.</w:t>
      </w:r>
    </w:p>
    <w:p w:rsidR="00F9530A" w:rsidRDefault="00F9530A" w:rsidP="00C05FDB">
      <w:pPr>
        <w:spacing w:line="28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right="-39"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</w:t>
      </w:r>
      <w:r w:rsidR="00C05FDB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Ведение документации</w:t>
      </w: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В дни с НПУ или НМУ, вне зависимости от формы организации образовательного процесса с обучающимися, тема урока фиксируется в ЭлЖур в соответствии с нормативными локальными актами Школы</w:t>
      </w:r>
      <w:r>
        <w:rPr>
          <w:rFonts w:eastAsia="Times New Roman"/>
          <w:color w:val="FF0000"/>
          <w:sz w:val="24"/>
          <w:szCs w:val="24"/>
        </w:rPr>
        <w:t>: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6.1.1. В графе «Что пройдено» делается запись «Тема урока. Электронное обучение с использованием ДОТ (дистанционных образовательных технологий)».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6.1.2. В графе «Домашнее задание» записывается домашнее задание и фраза «с использованием ДОТ».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Отметка обучающемуся за работу, выполненную в дни с НПУ или НМУ, выставляется в графу журнала, соответствующую дате дня с НПУ или НМУ.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Педагогами проводится корректировка календарно-тематического планирования и делается отметка в соответствии с нормативными локальными актами Школы: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5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6.3.1. в случае необходимости изменения даты проведения урока в связи с НПУ или НМУ в графе «Корректировка» делается запись с указанием даты, на которую переносится изучение темы урока;</w:t>
      </w:r>
    </w:p>
    <w:p w:rsidR="00F9530A" w:rsidRDefault="00F9530A" w:rsidP="00C05FDB">
      <w:pPr>
        <w:spacing w:line="15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6" w:lineRule="auto"/>
        <w:ind w:right="8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6.3.2. в случае проведения урока в соответствии с календарно-тематическим планированием в графе «Тема урока» делается запись «Электронное обучение с использованием ДОТ», в графе «Домашнее задание» делается запись «с использованием ДОТ».</w:t>
      </w:r>
    </w:p>
    <w:p w:rsidR="00C05FDB" w:rsidRDefault="00C05FDB" w:rsidP="00C05FDB">
      <w:pPr>
        <w:spacing w:line="236" w:lineRule="auto"/>
        <w:ind w:right="8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6.4. За прием и передачу информации о НМУ отвечает заместитель директора по УВР.</w:t>
      </w:r>
    </w:p>
    <w:p w:rsidR="00C05FDB" w:rsidRDefault="00C05FDB" w:rsidP="00C05FDB">
      <w:pPr>
        <w:spacing w:line="236" w:lineRule="auto"/>
        <w:ind w:right="8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6.4.1. Ответственное лицо ведет специальный журнал для записи оповещений о НМУ по следующей форме:</w:t>
      </w:r>
    </w:p>
    <w:p w:rsidR="0035151F" w:rsidRDefault="0035151F" w:rsidP="00C05FDB">
      <w:pPr>
        <w:spacing w:line="236" w:lineRule="auto"/>
        <w:ind w:right="80" w:firstLine="851"/>
        <w:jc w:val="both"/>
        <w:rPr>
          <w:rFonts w:eastAsia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1559"/>
        <w:gridCol w:w="1559"/>
        <w:gridCol w:w="1642"/>
        <w:gridCol w:w="1485"/>
        <w:gridCol w:w="1485"/>
      </w:tblGrid>
      <w:tr w:rsidR="0035151F" w:rsidTr="0035151F">
        <w:tc>
          <w:tcPr>
            <w:tcW w:w="817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Дата, время приема</w:t>
            </w:r>
          </w:p>
        </w:tc>
        <w:tc>
          <w:tcPr>
            <w:tcW w:w="1559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 оповещения о НМУ</w:t>
            </w:r>
          </w:p>
        </w:tc>
        <w:tc>
          <w:tcPr>
            <w:tcW w:w="1559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Фамилия, имя, отчество </w:t>
            </w:r>
            <w:proofErr w:type="gramStart"/>
            <w:r>
              <w:rPr>
                <w:sz w:val="20"/>
                <w:szCs w:val="20"/>
              </w:rPr>
              <w:t>принявшего</w:t>
            </w:r>
            <w:proofErr w:type="gramEnd"/>
          </w:p>
        </w:tc>
        <w:tc>
          <w:tcPr>
            <w:tcW w:w="1642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Фамилия, имя, отчество </w:t>
            </w:r>
            <w:proofErr w:type="gramStart"/>
            <w:r>
              <w:rPr>
                <w:sz w:val="20"/>
                <w:szCs w:val="20"/>
              </w:rPr>
              <w:t>передавшего</w:t>
            </w:r>
            <w:proofErr w:type="gramEnd"/>
          </w:p>
        </w:tc>
        <w:tc>
          <w:tcPr>
            <w:tcW w:w="1485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Проведенные мероприятия</w:t>
            </w:r>
          </w:p>
        </w:tc>
        <w:tc>
          <w:tcPr>
            <w:tcW w:w="1485" w:type="dxa"/>
          </w:tcPr>
          <w:p w:rsidR="0035151F" w:rsidRDefault="0035151F" w:rsidP="0035151F">
            <w:pPr>
              <w:spacing w:line="236" w:lineRule="auto"/>
              <w:ind w:righ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35151F" w:rsidTr="0035151F">
        <w:tc>
          <w:tcPr>
            <w:tcW w:w="817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642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485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  <w:tc>
          <w:tcPr>
            <w:tcW w:w="1485" w:type="dxa"/>
          </w:tcPr>
          <w:p w:rsidR="0035151F" w:rsidRDefault="0035151F" w:rsidP="00C05FDB">
            <w:pPr>
              <w:spacing w:line="236" w:lineRule="auto"/>
              <w:ind w:right="80"/>
              <w:jc w:val="both"/>
              <w:rPr>
                <w:sz w:val="20"/>
                <w:szCs w:val="20"/>
              </w:rPr>
            </w:pPr>
          </w:p>
        </w:tc>
      </w:tr>
    </w:tbl>
    <w:p w:rsidR="00C05FDB" w:rsidRDefault="00C05FDB" w:rsidP="00C05FDB">
      <w:pPr>
        <w:spacing w:line="236" w:lineRule="auto"/>
        <w:ind w:right="80"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95" w:lineRule="exact"/>
        <w:ind w:firstLine="851"/>
        <w:jc w:val="center"/>
        <w:rPr>
          <w:sz w:val="20"/>
          <w:szCs w:val="20"/>
        </w:rPr>
      </w:pPr>
    </w:p>
    <w:p w:rsidR="00F9530A" w:rsidRPr="00C05FDB" w:rsidRDefault="0035151F" w:rsidP="00C05FDB">
      <w:pPr>
        <w:pStyle w:val="a4"/>
        <w:numPr>
          <w:ilvl w:val="0"/>
          <w:numId w:val="4"/>
        </w:numPr>
        <w:tabs>
          <w:tab w:val="left" w:pos="1861"/>
        </w:tabs>
        <w:spacing w:line="234" w:lineRule="auto"/>
        <w:ind w:right="1080"/>
        <w:jc w:val="center"/>
        <w:rPr>
          <w:rFonts w:eastAsia="Times New Roman"/>
          <w:b/>
          <w:bCs/>
          <w:sz w:val="24"/>
          <w:szCs w:val="24"/>
        </w:rPr>
      </w:pPr>
      <w:r w:rsidRPr="00C05FDB">
        <w:rPr>
          <w:rFonts w:eastAsia="Times New Roman"/>
          <w:b/>
          <w:bCs/>
          <w:sz w:val="24"/>
          <w:szCs w:val="24"/>
        </w:rPr>
        <w:t>Права и обязанности участников образовательного процесса в дни с НПУ или НМУ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Школа: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7.1.1. информирует обучающихся, родителей (законных представителей) о режиме работы в дни с НПУ или НМУ.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7.1.2. проводит мониторинг явки обучающихся;</w:t>
      </w:r>
    </w:p>
    <w:p w:rsidR="00F9530A" w:rsidRDefault="0035151F" w:rsidP="00C05FDB">
      <w:pPr>
        <w:ind w:left="300" w:firstLine="5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7.1.3. контролирует возвращение детей, посетивших школу, обратно домой посредством связи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родителями;</w:t>
      </w:r>
    </w:p>
    <w:p w:rsidR="00F9530A" w:rsidRDefault="0035151F" w:rsidP="00C05FDB">
      <w:pPr>
        <w:ind w:left="240" w:firstLine="6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7.1.4. обеспечивает возможность дистанционного обучения школьников, оставшихся дома в</w:t>
      </w:r>
      <w:r w:rsidR="00C05FD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дни с НПУ или НМУ;</w:t>
      </w:r>
    </w:p>
    <w:p w:rsidR="00F9530A" w:rsidRDefault="0035151F" w:rsidP="00C05FDB">
      <w:pPr>
        <w:ind w:left="300" w:firstLine="5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7.1.5. осуществляет учебный процесс (прием детей) независимо от погодных условий;</w:t>
      </w:r>
    </w:p>
    <w:p w:rsidR="00F9530A" w:rsidRDefault="0035151F" w:rsidP="00C05FDB">
      <w:pPr>
        <w:ind w:left="300" w:firstLine="5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7.1.6. корректирует календарно-тематическое планирование программ;</w:t>
      </w:r>
    </w:p>
    <w:p w:rsidR="00F9530A" w:rsidRDefault="0035151F" w:rsidP="00C05FDB">
      <w:pPr>
        <w:ind w:left="6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7.1.7 предусматривает осмотр детей, пришедших в школу медицинским работников;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8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7.1.8. обеспечивает температурный режим в Школе, бесперебойную работу телефонной (городской и сотовой) связи.</w:t>
      </w:r>
    </w:p>
    <w:p w:rsidR="00F9530A" w:rsidRDefault="00F9530A" w:rsidP="00C05FDB">
      <w:pPr>
        <w:spacing w:line="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7.2. Родители (законные представители) обучающихся имеют право:</w:t>
      </w:r>
    </w:p>
    <w:p w:rsidR="00F9530A" w:rsidRDefault="0035151F" w:rsidP="00C05FDB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7.2.1. ознакомиться с настоящим Положением;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7.2.2. выбирать формы организации образовательного процесса обучающегося при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7.2.3. самостоятельно принимать решение о возможности непосещения их ребёнком Школы в дни с НПУ или НМУ.</w:t>
      </w:r>
    </w:p>
    <w:p w:rsidR="00F9530A" w:rsidRDefault="0035151F" w:rsidP="00C05FDB">
      <w:pPr>
        <w:ind w:left="120" w:firstLine="7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 Родители (законные представители) обучающихся обязаны:</w:t>
      </w:r>
    </w:p>
    <w:p w:rsidR="00F9530A" w:rsidRDefault="00F9530A" w:rsidP="00C05FDB">
      <w:pPr>
        <w:spacing w:line="12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4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7.3.1. осуществлять контроль выполнения обучающимся домашних заданий в дни с НПУ или НМУ;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7.3.2. в случае принятия решения о посещении обучающимся Школы дни с НПУ или НМУ, обеспечить безопасность ребенка по дороге в Школу и обратно.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7.3.3. нести ответственность за жизнь и здоровье обучающегося по пути следования в Школу и обратно.</w:t>
      </w:r>
    </w:p>
    <w:p w:rsidR="00F9530A" w:rsidRDefault="00F9530A" w:rsidP="00C05FDB">
      <w:pPr>
        <w:spacing w:line="14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7" w:lineRule="auto"/>
        <w:ind w:right="2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7.4. Независимо от количества дней с НПУ или НМУ в учебном году Школа и родители (законные представители) несовершеннолетних обучающихся несут в установленном законодательством Российской Федерации порядке ответственность за реализацию не в полном объёме образовательных программ в соответствии с учебным планом, а также качество образования учащихся.</w:t>
      </w:r>
    </w:p>
    <w:p w:rsidR="00F9530A" w:rsidRDefault="00F9530A" w:rsidP="00C05FDB">
      <w:pPr>
        <w:spacing w:line="18" w:lineRule="exact"/>
        <w:ind w:firstLine="851"/>
        <w:jc w:val="both"/>
        <w:rPr>
          <w:sz w:val="20"/>
          <w:szCs w:val="20"/>
        </w:rPr>
      </w:pPr>
    </w:p>
    <w:p w:rsidR="00F9530A" w:rsidRDefault="0035151F" w:rsidP="00C05FD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7.5. Обучающиеся, не посещающие Школу в дни с НПУ или НМУ, занимаются самоподготовкой, выполняют индивидуальные задания, размещённые в </w:t>
      </w:r>
      <w:proofErr w:type="spellStart"/>
      <w:r>
        <w:rPr>
          <w:rFonts w:eastAsia="Times New Roman"/>
          <w:sz w:val="24"/>
          <w:szCs w:val="24"/>
        </w:rPr>
        <w:t>ЭлЖур</w:t>
      </w:r>
      <w:proofErr w:type="spellEnd"/>
      <w:r>
        <w:rPr>
          <w:rFonts w:eastAsia="Times New Roman"/>
          <w:sz w:val="24"/>
          <w:szCs w:val="24"/>
        </w:rPr>
        <w:t>.</w:t>
      </w:r>
    </w:p>
    <w:p w:rsidR="00F9530A" w:rsidRDefault="00F9530A" w:rsidP="00C05FDB">
      <w:pPr>
        <w:spacing w:line="282" w:lineRule="exact"/>
        <w:ind w:firstLine="851"/>
        <w:jc w:val="both"/>
        <w:rPr>
          <w:sz w:val="20"/>
          <w:szCs w:val="20"/>
        </w:rPr>
      </w:pPr>
    </w:p>
    <w:p w:rsidR="00F9530A" w:rsidRPr="0035151F" w:rsidRDefault="0035151F" w:rsidP="0035151F">
      <w:pPr>
        <w:pStyle w:val="a4"/>
        <w:numPr>
          <w:ilvl w:val="0"/>
          <w:numId w:val="4"/>
        </w:numPr>
        <w:spacing w:line="281" w:lineRule="exact"/>
        <w:ind w:firstLine="851"/>
        <w:jc w:val="center"/>
        <w:rPr>
          <w:sz w:val="20"/>
          <w:szCs w:val="20"/>
        </w:rPr>
      </w:pPr>
      <w:r w:rsidRPr="0035151F">
        <w:rPr>
          <w:rFonts w:eastAsia="Times New Roman"/>
          <w:b/>
          <w:bCs/>
          <w:sz w:val="24"/>
          <w:szCs w:val="24"/>
        </w:rPr>
        <w:t>Правила регулирования спорных вопросов</w:t>
      </w:r>
    </w:p>
    <w:p w:rsidR="00F9530A" w:rsidRDefault="0035151F" w:rsidP="00C05FDB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Спорные вопросы по организации учебного процесса в дни с НПУ или НМУ, возникающие между родителями (законными представителями) обучающихся и администрацией Школы, регулируются в соответствии с Российским законодательством.</w:t>
      </w:r>
    </w:p>
    <w:p w:rsidR="00F9530A" w:rsidRDefault="00F9530A" w:rsidP="00C05FDB">
      <w:pPr>
        <w:spacing w:line="2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ind w:firstLine="851"/>
        <w:jc w:val="both"/>
        <w:sectPr w:rsidR="00F9530A" w:rsidSect="00EF32AA">
          <w:pgSz w:w="11900" w:h="16838"/>
          <w:pgMar w:top="1135" w:right="726" w:bottom="993" w:left="1000" w:header="0" w:footer="0" w:gutter="0"/>
          <w:cols w:space="720" w:equalWidth="0">
            <w:col w:w="10180"/>
          </w:cols>
        </w:sect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p w:rsidR="00F9530A" w:rsidRDefault="00F9530A" w:rsidP="00C05FDB">
      <w:pPr>
        <w:spacing w:line="200" w:lineRule="exact"/>
        <w:ind w:firstLine="851"/>
        <w:jc w:val="both"/>
        <w:rPr>
          <w:sz w:val="20"/>
          <w:szCs w:val="20"/>
        </w:rPr>
      </w:pPr>
    </w:p>
    <w:sectPr w:rsidR="00F9530A">
      <w:type w:val="continuous"/>
      <w:pgSz w:w="11900" w:h="16838"/>
      <w:pgMar w:top="719" w:right="726" w:bottom="129" w:left="1000" w:header="0" w:footer="0" w:gutter="0"/>
      <w:cols w:space="720" w:equalWidth="0">
        <w:col w:w="101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E3C80F44"/>
    <w:lvl w:ilvl="0" w:tplc="1B8E6E98">
      <w:start w:val="1"/>
      <w:numFmt w:val="bullet"/>
      <w:lvlText w:val="-"/>
      <w:lvlJc w:val="left"/>
    </w:lvl>
    <w:lvl w:ilvl="1" w:tplc="3654B07C">
      <w:numFmt w:val="decimal"/>
      <w:lvlText w:val=""/>
      <w:lvlJc w:val="left"/>
    </w:lvl>
    <w:lvl w:ilvl="2" w:tplc="0270F6C6">
      <w:numFmt w:val="decimal"/>
      <w:lvlText w:val=""/>
      <w:lvlJc w:val="left"/>
    </w:lvl>
    <w:lvl w:ilvl="3" w:tplc="8D9ACB9E">
      <w:numFmt w:val="decimal"/>
      <w:lvlText w:val=""/>
      <w:lvlJc w:val="left"/>
    </w:lvl>
    <w:lvl w:ilvl="4" w:tplc="E5188D4C">
      <w:numFmt w:val="decimal"/>
      <w:lvlText w:val=""/>
      <w:lvlJc w:val="left"/>
    </w:lvl>
    <w:lvl w:ilvl="5" w:tplc="2C8EB682">
      <w:numFmt w:val="decimal"/>
      <w:lvlText w:val=""/>
      <w:lvlJc w:val="left"/>
    </w:lvl>
    <w:lvl w:ilvl="6" w:tplc="1FC4EFAE">
      <w:numFmt w:val="decimal"/>
      <w:lvlText w:val=""/>
      <w:lvlJc w:val="left"/>
    </w:lvl>
    <w:lvl w:ilvl="7" w:tplc="A1BA0A3E">
      <w:numFmt w:val="decimal"/>
      <w:lvlText w:val=""/>
      <w:lvlJc w:val="left"/>
    </w:lvl>
    <w:lvl w:ilvl="8" w:tplc="3D94AB68">
      <w:numFmt w:val="decimal"/>
      <w:lvlText w:val=""/>
      <w:lvlJc w:val="left"/>
    </w:lvl>
  </w:abstractNum>
  <w:abstractNum w:abstractNumId="1">
    <w:nsid w:val="00003D6C"/>
    <w:multiLevelType w:val="hybridMultilevel"/>
    <w:tmpl w:val="EFA05448"/>
    <w:lvl w:ilvl="0" w:tplc="B4D870EA">
      <w:start w:val="1"/>
      <w:numFmt w:val="bullet"/>
      <w:lvlText w:val=""/>
      <w:lvlJc w:val="left"/>
    </w:lvl>
    <w:lvl w:ilvl="1" w:tplc="2C1A42CE">
      <w:numFmt w:val="decimal"/>
      <w:lvlText w:val=""/>
      <w:lvlJc w:val="left"/>
    </w:lvl>
    <w:lvl w:ilvl="2" w:tplc="45AC4106">
      <w:numFmt w:val="decimal"/>
      <w:lvlText w:val=""/>
      <w:lvlJc w:val="left"/>
    </w:lvl>
    <w:lvl w:ilvl="3" w:tplc="D6A03152">
      <w:numFmt w:val="decimal"/>
      <w:lvlText w:val=""/>
      <w:lvlJc w:val="left"/>
    </w:lvl>
    <w:lvl w:ilvl="4" w:tplc="613A6BC2">
      <w:numFmt w:val="decimal"/>
      <w:lvlText w:val=""/>
      <w:lvlJc w:val="left"/>
    </w:lvl>
    <w:lvl w:ilvl="5" w:tplc="6016BBF6">
      <w:numFmt w:val="decimal"/>
      <w:lvlText w:val=""/>
      <w:lvlJc w:val="left"/>
    </w:lvl>
    <w:lvl w:ilvl="6" w:tplc="863080FC">
      <w:numFmt w:val="decimal"/>
      <w:lvlText w:val=""/>
      <w:lvlJc w:val="left"/>
    </w:lvl>
    <w:lvl w:ilvl="7" w:tplc="BFD2619C">
      <w:numFmt w:val="decimal"/>
      <w:lvlText w:val=""/>
      <w:lvlJc w:val="left"/>
    </w:lvl>
    <w:lvl w:ilvl="8" w:tplc="070CA596">
      <w:numFmt w:val="decimal"/>
      <w:lvlText w:val=""/>
      <w:lvlJc w:val="left"/>
    </w:lvl>
  </w:abstractNum>
  <w:abstractNum w:abstractNumId="2">
    <w:nsid w:val="000072AE"/>
    <w:multiLevelType w:val="hybridMultilevel"/>
    <w:tmpl w:val="66EE0DC2"/>
    <w:lvl w:ilvl="0" w:tplc="35EE5DD8">
      <w:start w:val="7"/>
      <w:numFmt w:val="decimal"/>
      <w:lvlText w:val="%1."/>
      <w:lvlJc w:val="left"/>
    </w:lvl>
    <w:lvl w:ilvl="1" w:tplc="BC78FFF6">
      <w:numFmt w:val="decimal"/>
      <w:lvlText w:val=""/>
      <w:lvlJc w:val="left"/>
    </w:lvl>
    <w:lvl w:ilvl="2" w:tplc="3476DEA6">
      <w:numFmt w:val="decimal"/>
      <w:lvlText w:val=""/>
      <w:lvlJc w:val="left"/>
    </w:lvl>
    <w:lvl w:ilvl="3" w:tplc="25C8F48C">
      <w:numFmt w:val="decimal"/>
      <w:lvlText w:val=""/>
      <w:lvlJc w:val="left"/>
    </w:lvl>
    <w:lvl w:ilvl="4" w:tplc="502E59E6">
      <w:numFmt w:val="decimal"/>
      <w:lvlText w:val=""/>
      <w:lvlJc w:val="left"/>
    </w:lvl>
    <w:lvl w:ilvl="5" w:tplc="3E92F886">
      <w:numFmt w:val="decimal"/>
      <w:lvlText w:val=""/>
      <w:lvlJc w:val="left"/>
    </w:lvl>
    <w:lvl w:ilvl="6" w:tplc="B156BCE8">
      <w:numFmt w:val="decimal"/>
      <w:lvlText w:val=""/>
      <w:lvlJc w:val="left"/>
    </w:lvl>
    <w:lvl w:ilvl="7" w:tplc="C58AF980">
      <w:numFmt w:val="decimal"/>
      <w:lvlText w:val=""/>
      <w:lvlJc w:val="left"/>
    </w:lvl>
    <w:lvl w:ilvl="8" w:tplc="702A747E">
      <w:numFmt w:val="decimal"/>
      <w:lvlText w:val=""/>
      <w:lvlJc w:val="left"/>
    </w:lvl>
  </w:abstractNum>
  <w:abstractNum w:abstractNumId="3">
    <w:nsid w:val="5D890DA7"/>
    <w:multiLevelType w:val="hybridMultilevel"/>
    <w:tmpl w:val="9D6479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0A"/>
    <w:rsid w:val="00320A40"/>
    <w:rsid w:val="0035151F"/>
    <w:rsid w:val="00C05FDB"/>
    <w:rsid w:val="00EF32AA"/>
    <w:rsid w:val="00F9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32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5FDB"/>
    <w:pPr>
      <w:ind w:left="720"/>
      <w:contextualSpacing/>
    </w:pPr>
  </w:style>
  <w:style w:type="table" w:styleId="a5">
    <w:name w:val="Table Grid"/>
    <w:basedOn w:val="a1"/>
    <w:uiPriority w:val="59"/>
    <w:rsid w:val="00351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F3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uiPriority w:val="59"/>
    <w:rsid w:val="00EF32AA"/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32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32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5FDB"/>
    <w:pPr>
      <w:ind w:left="720"/>
      <w:contextualSpacing/>
    </w:pPr>
  </w:style>
  <w:style w:type="table" w:styleId="a5">
    <w:name w:val="Table Grid"/>
    <w:basedOn w:val="a1"/>
    <w:uiPriority w:val="59"/>
    <w:rsid w:val="00351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F3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uiPriority w:val="59"/>
    <w:rsid w:val="00EF32AA"/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32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2194</Words>
  <Characters>12510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useer</cp:lastModifiedBy>
  <cp:revision>2</cp:revision>
  <cp:lastPrinted>2022-02-10T02:38:00Z</cp:lastPrinted>
  <dcterms:created xsi:type="dcterms:W3CDTF">2022-02-10T02:46:00Z</dcterms:created>
  <dcterms:modified xsi:type="dcterms:W3CDTF">2022-02-10T02:46:00Z</dcterms:modified>
</cp:coreProperties>
</file>